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5D4C" w14:textId="77777777" w:rsidR="00326B8D" w:rsidRDefault="00326B8D" w:rsidP="00326B8D">
      <w:pPr>
        <w:spacing w:after="0" w:line="240" w:lineRule="auto"/>
        <w:jc w:val="center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b/>
          <w:sz w:val="24"/>
          <w:szCs w:val="24"/>
        </w:rPr>
        <w:t>Souhlas se zpracováním osobních údajů pro potřeby Asociace TOM ČR</w:t>
      </w:r>
    </w:p>
    <w:p w14:paraId="416FE7A7" w14:textId="77777777" w:rsidR="00AB5B3C" w:rsidRDefault="00FA3DCC" w:rsidP="00F23F46">
      <w:pPr>
        <w:spacing w:after="0" w:line="240" w:lineRule="auto"/>
        <w:jc w:val="center"/>
        <w:rPr>
          <w:rFonts w:asciiTheme="majorHAnsi" w:eastAsia="Tahoma" w:hAnsiTheme="majorHAnsi" w:cstheme="majorHAnsi"/>
          <w:b/>
          <w:sz w:val="24"/>
          <w:szCs w:val="24"/>
        </w:rPr>
        <w:sectPr w:rsidR="00AB5B3C" w:rsidSect="00AE5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20" w:bottom="720" w:left="720" w:header="0" w:footer="680" w:gutter="0"/>
          <w:pgNumType w:start="1"/>
          <w:cols w:space="708"/>
          <w:docGrid w:linePitch="299"/>
        </w:sectPr>
      </w:pPr>
      <w:r>
        <w:rPr>
          <w:rFonts w:asciiTheme="majorHAnsi" w:eastAsia="Tahoma" w:hAnsiTheme="majorHAnsi" w:cstheme="majorHAnsi"/>
          <w:b/>
          <w:noProof/>
          <w:sz w:val="24"/>
          <w:szCs w:val="24"/>
        </w:rPr>
        <w:pict w14:anchorId="6577FB33">
          <v:group id="Skupina 5" o:spid="_x0000_s1026" style="position:absolute;left:0;text-align:left;margin-left:3426.5pt;margin-top:17.4pt;width:539.1pt;height:245.15pt;z-index:-251653120;mso-position-horizontal:right;mso-position-horizontal-relative:margin;mso-width-relative:margin;mso-height-relative:margin" coordsize="68478,3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05;width:33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NeMIA&#10;AADaAAAADwAAAGRycy9kb3ducmV2LnhtbESPT4vCMBDF74LfIYzgTVMVdO0aZVkVPGrXP9fZZmyL&#10;zaQ0Ubv76Y0geBqG935v3swWjSnFjWpXWFYw6EcgiFOrC84U7H/WvQ8QziNrLC2Tgj9ysJi3WzOM&#10;tb3zjm6Jz0QIYRejgtz7KpbSpTkZdH1bEQftbGuDPqx1JnWN9xBuSjmMorE0WHC4kGNF3zmll+Rq&#10;Qo3haT9abhOaTPB3tFz9H6bnY6lUt9N8fYLw1Pi3+UVvdODg+cpzy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I14wgAAANoAAAAPAAAAAAAAAAAAAAAAAJgCAABkcnMvZG93&#10;bnJldi54bWxQSwUGAAAAAAQABAD1AAAAhwMAAAAA&#10;" filled="f">
              <v:textbox>
                <w:txbxContent>
                  <w:p w14:paraId="26F1B5A8" w14:textId="77777777" w:rsidR="00580D25" w:rsidRDefault="00580D25" w:rsidP="00580D25">
                    <w:pPr>
                      <w:spacing w:after="0" w:line="240" w:lineRule="auto"/>
                      <w:rPr>
                        <w:rFonts w:asciiTheme="majorHAnsi" w:eastAsia="Tahoma" w:hAnsiTheme="majorHAnsi" w:cstheme="majorHAnsi"/>
                        <w:b/>
                        <w:sz w:val="24"/>
                        <w:szCs w:val="24"/>
                      </w:rPr>
                    </w:pPr>
                    <w:r w:rsidRPr="004A4D6F">
                      <w:rPr>
                        <w:rFonts w:asciiTheme="majorHAnsi" w:eastAsia="Tahoma" w:hAnsiTheme="majorHAnsi" w:cstheme="majorHAnsi"/>
                        <w:b/>
                        <w:sz w:val="24"/>
                        <w:szCs w:val="24"/>
                      </w:rPr>
                      <w:t>Identifikace oddílu TOM (razítko)</w:t>
                    </w:r>
                  </w:p>
                  <w:p w14:paraId="21D2C360" w14:textId="77777777" w:rsidR="00580D25" w:rsidRPr="00580D25" w:rsidRDefault="00580D25" w:rsidP="00580D25">
                    <w:pPr>
                      <w:spacing w:after="0" w:line="240" w:lineRule="auto"/>
                      <w:rPr>
                        <w:rFonts w:asciiTheme="majorHAnsi" w:eastAsia="Tahoma" w:hAnsiTheme="majorHAnsi" w:cstheme="majorHAnsi"/>
                        <w:b/>
                        <w:sz w:val="24"/>
                        <w:szCs w:val="24"/>
                      </w:rPr>
                    </w:pPr>
                    <w:r w:rsidRPr="00580D25">
                      <w:rPr>
                        <w:rFonts w:asciiTheme="majorHAnsi" w:eastAsia="Tahoma" w:hAnsiTheme="majorHAnsi" w:cstheme="majorHAnsi"/>
                        <w:b/>
                        <w:sz w:val="18"/>
                        <w:szCs w:val="24"/>
                      </w:rPr>
                      <w:t>Název, sídlo oddílu, IČo,</w:t>
                    </w:r>
                  </w:p>
                </w:txbxContent>
              </v:textbox>
            </v:shape>
            <v:group id="Skupina 4" o:spid="_x0000_s1028" style="position:absolute;top:10782;width:68478;height:20357" coordorigin="-258,-3364" coordsize="68485,20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_x0000_s1029" type="#_x0000_t202" style="position:absolute;left:-258;top:-3364;width:32777;height:20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14:paraId="23C34C87" w14:textId="77777777" w:rsidR="00580D25" w:rsidRDefault="00580D25" w:rsidP="00580D25">
                      <w:pPr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B5B3C">
                        <w:rPr>
                          <w:rFonts w:asciiTheme="majorHAnsi" w:eastAsia="Tahoma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Identifikace člena</w:t>
                      </w:r>
                    </w:p>
                    <w:p w14:paraId="165B8ECB" w14:textId="77777777" w:rsidR="00580D25" w:rsidRDefault="00580D25" w:rsidP="00580D25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</w:pP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 w:rsidR="00AA2FEA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………..</w:t>
                      </w:r>
                      <w:r w:rsidRPr="00AB5B3C"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Jméno a příjmení</w:t>
                      </w:r>
                    </w:p>
                    <w:p w14:paraId="5181BA9E" w14:textId="77777777" w:rsidR="00580D25" w:rsidRDefault="00580D25" w:rsidP="00580D25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20"/>
                          <w:szCs w:val="24"/>
                        </w:rPr>
                      </w:pP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</w:t>
                      </w: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</w:t>
                      </w:r>
                      <w:r w:rsidRPr="00AB5B3C"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datum narození, r. č.,</w:t>
                      </w:r>
                    </w:p>
                    <w:p w14:paraId="78E11410" w14:textId="77777777" w:rsidR="00580D25" w:rsidRDefault="00580D25" w:rsidP="00580D25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e-mail, telefon,</w:t>
                      </w:r>
                    </w:p>
                    <w:p w14:paraId="6DCBB3C1" w14:textId="77777777" w:rsidR="00580D25" w:rsidRDefault="00580D25"/>
                  </w:txbxContent>
                </v:textbox>
              </v:shape>
              <v:shape id="_x0000_s1030" type="#_x0000_t202" style="position:absolute;left:35454;top:258;width:32772;height:1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5402A3BF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0450B1CE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</w:pPr>
                      <w:r w:rsidRPr="002A46D3"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trvalé bydliště,</w:t>
                      </w:r>
                    </w:p>
                    <w:p w14:paraId="26C1D007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>……………………………………………………………………………………….…………….</w:t>
                      </w:r>
                    </w:p>
                    <w:p w14:paraId="74566C1D" w14:textId="77777777" w:rsidR="00A021D6" w:rsidRDefault="00A021D6" w:rsidP="00A021D6">
                      <w:pPr>
                        <w:tabs>
                          <w:tab w:val="left" w:pos="1843"/>
                        </w:tabs>
                        <w:spacing w:before="120" w:after="240" w:line="240" w:lineRule="auto"/>
                        <w:rPr>
                          <w:rFonts w:asciiTheme="majorHAnsi" w:eastAsia="Tahoma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ahoma" w:hAnsiTheme="majorHAnsi" w:cstheme="majorHAnsi"/>
                          <w:sz w:val="18"/>
                          <w:szCs w:val="24"/>
                        </w:rPr>
                        <w:t xml:space="preserve">.…………………………………………………………………………………………………… </w:t>
                      </w:r>
                      <w:r w:rsidRPr="002A46D3"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>korespondenční adresa</w:t>
                      </w:r>
                      <w:r>
                        <w:rPr>
                          <w:rFonts w:asciiTheme="majorHAnsi" w:eastAsia="Tahoma" w:hAnsiTheme="majorHAnsi" w:cstheme="majorHAnsi"/>
                          <w:b/>
                          <w:sz w:val="18"/>
                          <w:szCs w:val="24"/>
                        </w:rPr>
                        <w:t xml:space="preserve"> (pokud se liší od trvalého bydliště)</w:t>
                      </w:r>
                    </w:p>
                    <w:p w14:paraId="327E90FE" w14:textId="77777777" w:rsidR="00A021D6" w:rsidRDefault="00A021D6"/>
                  </w:txbxContent>
                </v:textbox>
              </v:shape>
            </v:group>
            <w10:wrap type="topAndBottom" anchorx="margin"/>
          </v:group>
        </w:pict>
      </w:r>
    </w:p>
    <w:p w14:paraId="7D16D099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4"/>
          <w:szCs w:val="24"/>
        </w:rPr>
      </w:pPr>
    </w:p>
    <w:p w14:paraId="6F4D831A" w14:textId="77777777" w:rsidR="00326B8D" w:rsidRPr="00F8333A" w:rsidRDefault="00326B8D" w:rsidP="00326B8D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4"/>
          <w:szCs w:val="20"/>
        </w:rPr>
      </w:pPr>
      <w:r w:rsidRPr="00F8333A">
        <w:rPr>
          <w:rFonts w:asciiTheme="majorHAnsi" w:eastAsia="Tahoma" w:hAnsiTheme="majorHAnsi" w:cstheme="majorHAnsi"/>
          <w:b/>
          <w:sz w:val="24"/>
          <w:szCs w:val="20"/>
        </w:rPr>
        <w:t>Poučení o nakládání s osobními údaji</w:t>
      </w:r>
    </w:p>
    <w:p w14:paraId="0BAB70AA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16"/>
          <w:szCs w:val="20"/>
        </w:rPr>
      </w:pPr>
    </w:p>
    <w:p w14:paraId="4B0DD2BE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Správce osobních údajů</w:t>
      </w:r>
    </w:p>
    <w:p w14:paraId="6C5AAA92" w14:textId="77777777" w:rsidR="00326B8D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Správcem osobních údajů člena je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ústředí hlavního spolku Asociace TOM v Roztokách IČ: 44223846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 xml:space="preserve"> pobočný spolek Asociace TOM ČR, </w:t>
      </w:r>
    </w:p>
    <w:p w14:paraId="6D4EA44A" w14:textId="77777777" w:rsidR="00326B8D" w:rsidRDefault="006A312E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TOM……</w:t>
      </w:r>
      <w:r w:rsidR="00326B8D">
        <w:rPr>
          <w:rFonts w:asciiTheme="majorHAnsi" w:eastAsia="Tahoma" w:hAnsiTheme="majorHAnsi" w:cstheme="majorHAnsi"/>
          <w:sz w:val="20"/>
          <w:szCs w:val="20"/>
        </w:rPr>
        <w:t>…………………………………………………………………………………</w:t>
      </w:r>
    </w:p>
    <w:p w14:paraId="7D019175" w14:textId="77777777" w:rsidR="00ED73A0" w:rsidRDefault="000E37B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(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 xml:space="preserve">identifikace </w:t>
      </w:r>
      <w:r w:rsidR="006A312E" w:rsidRPr="00AE5347">
        <w:rPr>
          <w:rFonts w:asciiTheme="majorHAnsi" w:eastAsia="Tahoma" w:hAnsiTheme="majorHAnsi" w:cstheme="majorHAnsi"/>
          <w:sz w:val="20"/>
          <w:szCs w:val="20"/>
        </w:rPr>
        <w:t>oddílu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 xml:space="preserve"> – </w:t>
      </w:r>
      <w:r w:rsidR="005D676C" w:rsidRPr="00AE5347">
        <w:rPr>
          <w:rFonts w:asciiTheme="majorHAnsi" w:eastAsia="Tahoma" w:hAnsiTheme="majorHAnsi" w:cstheme="majorHAnsi"/>
          <w:sz w:val="20"/>
          <w:szCs w:val="20"/>
        </w:rPr>
        <w:t xml:space="preserve">úplný </w:t>
      </w:r>
      <w:r w:rsidRPr="00AE5347">
        <w:rPr>
          <w:rFonts w:asciiTheme="majorHAnsi" w:eastAsia="Tahoma" w:hAnsiTheme="majorHAnsi" w:cstheme="majorHAnsi"/>
          <w:sz w:val="20"/>
          <w:szCs w:val="20"/>
        </w:rPr>
        <w:t>název, IČO)</w:t>
      </w:r>
    </w:p>
    <w:p w14:paraId="403628F8" w14:textId="77777777" w:rsidR="00ED73A0" w:rsidRDefault="00ED73A0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>(dále jen „Asociace TOM“ nebo též „A-TOM“)</w:t>
      </w:r>
    </w:p>
    <w:p w14:paraId="78CE887C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jako společní správci osobních údajů (dále jen Správci).</w:t>
      </w:r>
    </w:p>
    <w:p w14:paraId="2656E772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6EF9D78E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Účel a rozsah zpracování osobních údajů</w:t>
      </w:r>
    </w:p>
    <w:p w14:paraId="01CF45F2" w14:textId="77777777" w:rsidR="00F23F46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Osobní údaje jsou zpracovány v souladu s Nařízením Evropského parlamentu a Rady 2016/679 (tzv. GDPR, dále jen Nařízení) a zákonem č. 101/2000 Sb., o ochraně osobních údajů, ve znění pozdějších předpisů (dále jen Zákon). </w:t>
      </w:r>
    </w:p>
    <w:p w14:paraId="07BB0300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osobní údaje zpracovávají v rozsahu nezbytném pro výkon oprávněné činnosti spolku, a to konkrétně pro následující účel:</w:t>
      </w:r>
    </w:p>
    <w:p w14:paraId="2C6EBF51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zajištění výchovné práce a oddílové, případně i další obdobné činnosti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oddílů TOM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(dále jen </w:t>
      </w:r>
      <w:r w:rsidR="000E37B7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),</w:t>
      </w:r>
    </w:p>
    <w:p w14:paraId="2FAE4642" w14:textId="77777777" w:rsidR="00046790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členů, kdy členství je zákonný právní vztah mezi fyzickou osobou, </w:t>
      </w:r>
      <w:r w:rsidR="006A312E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Asociací TOM a jejím příslušným pobočným spolkem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– oddílem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(která je pobočným spolkem </w:t>
      </w:r>
      <w:r w:rsidR="000E37B7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ve smyslu Občanského zákoníku); </w:t>
      </w:r>
    </w:p>
    <w:p w14:paraId="4BCA1347" w14:textId="77777777" w:rsidR="00B6589A" w:rsidRPr="00AE5347" w:rsidRDefault="00046790" w:rsidP="00AB5B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A-TOM</w:t>
      </w:r>
      <w:r w:rsidR="00D71143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své členy eviduje mimo jiné kvůli výběru členských příspěvků,</w:t>
      </w:r>
    </w:p>
    <w:p w14:paraId="22525CF4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kontaktování člena a jeho zákonných zástupců při zajištění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</w:t>
      </w:r>
      <w:r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innosti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 návaznosti na ní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(např. komunikace se zákonným zástupcem ohledně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člena, pozvánky na akce aj.)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,</w:t>
      </w:r>
    </w:p>
    <w:p w14:paraId="4CC4C9D1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evidence účastníků akcí pořádaných </w:t>
      </w:r>
      <w:r w:rsidR="0004679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hlavním či pobočným spolkem Asociace TOM</w:t>
      </w:r>
    </w:p>
    <w:p w14:paraId="347F3436" w14:textId="77777777" w:rsidR="00B6589A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poskytnutí údajů požadovaných po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A-TOM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orgány veřejné správy při čerpání finančních prostředků z jejich rozpočtů nebo při plnění povinností vyplývajících z právních předpisů a</w:t>
      </w:r>
    </w:p>
    <w:p w14:paraId="0F02DAEE" w14:textId="77777777" w:rsidR="00F908CA" w:rsidRDefault="00F908CA" w:rsidP="00930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</w:p>
    <w:p w14:paraId="7B9591BB" w14:textId="77777777" w:rsidR="00F908CA" w:rsidRPr="00AE5347" w:rsidRDefault="00F908CA" w:rsidP="00930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</w:p>
    <w:p w14:paraId="3404B8C2" w14:textId="77777777" w:rsidR="00B6589A" w:rsidRPr="00AE5347" w:rsidRDefault="00D71143" w:rsidP="00AB5B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zpracovávání plateb na bankovní účty, včetně transparentních.</w:t>
      </w:r>
    </w:p>
    <w:p w14:paraId="3430ADD7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A89CFE5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každém členovi tyto osobní údaje:</w:t>
      </w:r>
    </w:p>
    <w:p w14:paraId="23F96646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identifikační údaje – jméno, příjmení, datum narození, rodné číslo, údaj o pohlaví, trvalé bydliště, fotografie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 v případě, že jsou členem poskytnuty pro účely vystavení členského průkazu, vložení profilové fotografie do registrace, ročenky oddílu atp.)</w:t>
      </w:r>
    </w:p>
    <w:p w14:paraId="31D55C5A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kontaktní údaje – kontaktní adresa, telefon, e-mail a další obdobné údaje;</w:t>
      </w:r>
    </w:p>
    <w:p w14:paraId="6144C920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běžné podobizny, obrazové snímky, obrazové a zvukové záznamy (tedy fotografie a videa), vznikající při dokumentaci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</w:t>
      </w:r>
      <w:r w:rsidR="00AB5B3C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i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pro vnitřní potřeby spolku;</w:t>
      </w:r>
    </w:p>
    <w:p w14:paraId="26E4C810" w14:textId="77777777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údaje o zákonných zástupcích – jméno, příjmení, titul, kontaktní adresa, telefon, e-mail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podobné údaje;</w:t>
      </w:r>
    </w:p>
    <w:p w14:paraId="31DBD5D2" w14:textId="19E0200D" w:rsidR="00694893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údaje o zdravotním stavu, další údaje související s činností člena – plavecké, tělesné a jiné schopnosti a</w:t>
      </w:r>
      <w:r w:rsidR="00306A50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dovednosti, zdravotní pojišťovna, škola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(v případě zřizování </w:t>
      </w:r>
      <w:r w:rsidR="00D3767E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členské 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karty </w:t>
      </w:r>
      <w:r w:rsidR="00D3767E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např. </w:t>
      </w:r>
      <w:r w:rsidR="00930DFA">
        <w:rPr>
          <w:rFonts w:asciiTheme="majorHAnsi" w:eastAsia="Tahoma" w:hAnsiTheme="majorHAnsi" w:cstheme="majorHAnsi"/>
          <w:color w:val="000000"/>
          <w:sz w:val="20"/>
          <w:szCs w:val="20"/>
        </w:rPr>
        <w:t>Eyca atp.)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podobné údaje;</w:t>
      </w:r>
    </w:p>
    <w:p w14:paraId="59A6A21E" w14:textId="77777777" w:rsidR="00B6589A" w:rsidRPr="00AE5347" w:rsidRDefault="00694893" w:rsidP="00AB5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při kandidaturách do 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statutárních 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>funkcí</w:t>
      </w:r>
      <w:r w:rsidR="007A657F"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a vedoucích pozic v A-TOM</w:t>
      </w:r>
      <w:r w:rsidRPr="00AE5347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doklady o bezúhonnosti.</w:t>
      </w:r>
    </w:p>
    <w:p w14:paraId="68A64804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4E25A99A" w14:textId="77777777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zpracovávají o členech, u kterých k tomu zákonný zástupce udělil souhlas, i tyto údaje:</w:t>
      </w:r>
    </w:p>
    <w:p w14:paraId="15E86538" w14:textId="77777777" w:rsidR="007A657F" w:rsidRPr="00AE5347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další podobizny, obrazové snímky, obrazové a zvukové záznamy (tedy fotografie a videa), sloužící k dokumentaci a propagaci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nad rámec pro vnitřní potřeby spolku;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 Tyto pak složí zejména k propagaci spolku (hlavního i pobočného) v tištěných i multimediálních mediích (časopis, výroční zpráva, web, sociální sítě…), dokumentaci činnosti atd. (kroniky, výstavy, fotoalba…)</w:t>
      </w:r>
    </w:p>
    <w:p w14:paraId="0F7FDAE1" w14:textId="77777777" w:rsidR="00B6589A" w:rsidRPr="00AE5347" w:rsidRDefault="00C240A1" w:rsidP="00AB5B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kontaktní údaje pro marketingové a další informační účely (např. zasílání informací o dalších nabídkách a</w:t>
      </w:r>
      <w:r w:rsidR="00DA3D2B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produktech, oznámení a pozvánek nad rámec běžné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>)</w:t>
      </w:r>
      <w:r w:rsidR="00D71143"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36FCB2CB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1763F369" w14:textId="1FEC46AD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lastRenderedPageBreak/>
        <w:t xml:space="preserve">Správci zpracovávají i údaje o zdravotním stavu (bod </w:t>
      </w:r>
      <w:r w:rsidR="00B625CC">
        <w:rPr>
          <w:rFonts w:asciiTheme="majorHAnsi" w:eastAsia="Tahoma" w:hAnsiTheme="majorHAnsi" w:cstheme="majorHAnsi"/>
          <w:sz w:val="20"/>
          <w:szCs w:val="20"/>
        </w:rPr>
        <w:t>e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které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jsou ve smyslu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Nařízení </w:t>
      </w:r>
      <w:r w:rsidR="00ED73A0">
        <w:rPr>
          <w:rFonts w:asciiTheme="majorHAnsi" w:eastAsia="Tahoma" w:hAnsiTheme="majorHAnsi" w:cstheme="majorHAnsi"/>
          <w:sz w:val="20"/>
          <w:szCs w:val="20"/>
        </w:rPr>
        <w:t>považovány za zvláštní kategorii osobních údajů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.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Tyto údaje zpracovávájí správci za účelem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nezbytné</w:t>
      </w:r>
      <w:r w:rsidR="00ED73A0">
        <w:rPr>
          <w:rFonts w:asciiTheme="majorHAnsi" w:eastAsia="Tahoma" w:hAnsiTheme="majorHAnsi" w:cstheme="majorHAnsi"/>
          <w:sz w:val="20"/>
          <w:szCs w:val="20"/>
        </w:rPr>
        <w:t>ho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 posouzení zdravotního stavu člena pro účast na </w:t>
      </w:r>
      <w:r w:rsidR="00AB5B3C" w:rsidRPr="00AE5347">
        <w:rPr>
          <w:rFonts w:asciiTheme="majorHAnsi" w:eastAsia="Tahoma" w:hAnsiTheme="majorHAnsi" w:cstheme="majorHAnsi"/>
          <w:i/>
          <w:color w:val="000000"/>
          <w:sz w:val="20"/>
          <w:szCs w:val="20"/>
        </w:rPr>
        <w:t>činnosti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a dále </w:t>
      </w:r>
      <w:r w:rsidRPr="00AE5347">
        <w:rPr>
          <w:rFonts w:asciiTheme="majorHAnsi" w:eastAsia="Tahoma" w:hAnsiTheme="majorHAnsi" w:cstheme="majorHAnsi"/>
          <w:sz w:val="20"/>
          <w:szCs w:val="20"/>
        </w:rPr>
        <w:t>slouží k preventivní ochraně zdraví člena a též jako informace pro ošetřujícího lékaře. V odůvodněných případech dále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 xml:space="preserve"> Správci zpracovávají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v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 xml:space="preserve">případě kandidatury do funkcí v Asociaci TOM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doklady o bezúhonnosti příslušného člena (bod </w:t>
      </w:r>
      <w:r w:rsidR="00AB5B3C" w:rsidRPr="00AE5347">
        <w:rPr>
          <w:rFonts w:asciiTheme="majorHAnsi" w:eastAsia="Tahoma" w:hAnsiTheme="majorHAnsi" w:cstheme="majorHAnsi"/>
          <w:sz w:val="20"/>
          <w:szCs w:val="20"/>
        </w:rPr>
        <w:t>f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které rovněž 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 spadají do zvláštních kategorií osobních údajů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  <w:r w:rsidR="00ED73A0">
        <w:rPr>
          <w:rFonts w:asciiTheme="majorHAnsi" w:eastAsia="Tahoma" w:hAnsiTheme="majorHAnsi" w:cstheme="majorHAnsi"/>
          <w:sz w:val="20"/>
          <w:szCs w:val="20"/>
        </w:rPr>
        <w:t xml:space="preserve"> K osobním údajům zvláštních kategorií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mají </w:t>
      </w:r>
      <w:r w:rsidR="00ED73A0">
        <w:rPr>
          <w:rFonts w:asciiTheme="majorHAnsi" w:eastAsia="Tahoma" w:hAnsiTheme="majorHAnsi" w:cstheme="majorHAnsi"/>
          <w:sz w:val="20"/>
          <w:szCs w:val="20"/>
        </w:rPr>
        <w:t>přístup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pouze </w:t>
      </w:r>
      <w:r w:rsidR="007A657F" w:rsidRPr="00AE5347">
        <w:rPr>
          <w:rFonts w:asciiTheme="majorHAnsi" w:eastAsia="Tahoma" w:hAnsiTheme="majorHAnsi" w:cstheme="majorHAnsi"/>
          <w:sz w:val="20"/>
          <w:szCs w:val="20"/>
        </w:rPr>
        <w:t>vedoucí a pracovníci ústředí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přímo se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podílející na aktivitách člena 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jsou zpracovávány výhradně po dobu členství. Pro zpracování </w:t>
      </w:r>
      <w:r w:rsidR="00ED73A0">
        <w:rPr>
          <w:rFonts w:asciiTheme="majorHAnsi" w:eastAsia="Tahoma" w:hAnsiTheme="majorHAnsi" w:cstheme="majorHAnsi"/>
          <w:sz w:val="20"/>
          <w:szCs w:val="20"/>
        </w:rPr>
        <w:t>osobních údajů zvláštních kategorií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potřebuje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výslovný souhlas, tento souhlas může být kdykoliv odvolán.</w:t>
      </w:r>
    </w:p>
    <w:p w14:paraId="707DB891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221E8013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Výše uvedené osobní údaje člena jsou zpracovávány na základě souhlasu a také z jiných právních důvodů - zejména na</w:t>
      </w:r>
      <w:r w:rsidR="002E66D2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>základě právní povinnosti (vést účetnictví apod.).</w:t>
      </w:r>
    </w:p>
    <w:p w14:paraId="072413E0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E1B29FB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Podmínky zpracování, informace o zpracovávání a práva subjektu údajů</w:t>
      </w:r>
    </w:p>
    <w:p w14:paraId="43263F1A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Správci mohou v přiměřeném rozsahu a v souladu s účelem zpracovávání osobních údajů zveřejnit osobní údaje čl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enů, kteří vykonávají funkce v hlavním či pobočném spolku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>, či se o ně ucházejí.</w:t>
      </w:r>
    </w:p>
    <w:p w14:paraId="2D4F95C6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Osobní údaje mohou být zpracovávány kromě Správců i jimi pověřenými zpracovateli, a to za použití manuálních a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automatizovaných způsobů zpracování. Osobní údaje mohou být dále zpřístupněny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pobočným spolkům 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uvedeným v rejstříku spolků u Městského soudu v Praze (dostupný také na </w:t>
      </w:r>
      <w:hyperlink r:id="rId14" w:history="1">
        <w:r w:rsidR="005E34C0" w:rsidRPr="00AE5347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www.justice.cz</w:t>
        </w:r>
      </w:hyperlink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přičemž budou zpřístupněny pouze těm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vedoucím</w:t>
      </w:r>
      <w:r w:rsidRPr="00AE5347">
        <w:rPr>
          <w:rFonts w:asciiTheme="majorHAnsi" w:eastAsia="Tahoma" w:hAnsiTheme="majorHAnsi" w:cstheme="majorHAnsi"/>
          <w:sz w:val="20"/>
          <w:szCs w:val="20"/>
        </w:rPr>
        <w:t>, kteří je potřebují pro výkon své funkce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 xml:space="preserve"> (letní školy, vzdělávací kurzy, závody…)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613191C9" w14:textId="2D064FDB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Zákonný zástupce je povinen o členovi poskytnout úplné a pravdivé údaje identifikační a kontaktní, relevantní údaje o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zdravotním stavu a identifikační a kontaktní údaje o alespoň jednom zákonnému zástupci. Poskytnutí těchto údajů je nezbytné pro činnost Správců ve vztahu k  členovi po dobu členství příslušného člena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. V případě neposkytnutí těchto údajů člen nemůže být přijat. Poskytnutí ostatních osobních údajů je dobrovolné. Souhlas s bodem </w:t>
      </w:r>
      <w:r w:rsidR="00B625CC">
        <w:rPr>
          <w:rFonts w:asciiTheme="majorHAnsi" w:eastAsia="Tahoma" w:hAnsiTheme="majorHAnsi" w:cstheme="majorHAnsi"/>
          <w:sz w:val="20"/>
          <w:szCs w:val="20"/>
        </w:rPr>
        <w:t>g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B625CC">
        <w:rPr>
          <w:rFonts w:asciiTheme="majorHAnsi" w:eastAsia="Tahoma" w:hAnsiTheme="majorHAnsi" w:cstheme="majorHAnsi"/>
          <w:sz w:val="20"/>
          <w:szCs w:val="20"/>
        </w:rPr>
        <w:t>h</w:t>
      </w:r>
      <w:r w:rsidRPr="00AE5347">
        <w:rPr>
          <w:rFonts w:asciiTheme="majorHAnsi" w:eastAsia="Tahoma" w:hAnsiTheme="majorHAnsi" w:cstheme="majorHAnsi"/>
          <w:sz w:val="20"/>
          <w:szCs w:val="20"/>
        </w:rPr>
        <w:t>) není pro existenci členství nutný, případně je možné jej odvolat pro konkrétní záznam či obecně aniž by to byl důvod k ukončení členství.</w:t>
      </w:r>
    </w:p>
    <w:p w14:paraId="45B2C973" w14:textId="7777777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 základě písemné žádosti je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povin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na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poskytnout členovi (případně za něj jeho zákonnému zástupci) informace o osobních údajích o něm zpracovávaných, a to jednou za kalendářní rok bezplatně, jinak kdykoli za přiměřenou úhradu.</w:t>
      </w:r>
    </w:p>
    <w:p w14:paraId="76E71D29" w14:textId="16AD4F47" w:rsidR="00B6589A" w:rsidRPr="00AE5347" w:rsidRDefault="00D71143" w:rsidP="00AB5B3C">
      <w:pPr>
        <w:spacing w:after="8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Pokud se zákonný zástupce domnívá, že jakýkoli Správce, zpracovatel či další příjemce provádí zpracování osobních údajů v rozporu s ochranou soukromého a osobního života nebo v rozporu s Nařízením, zejména jsou-li osobní údaje </w:t>
      </w:r>
      <w:r w:rsidRPr="00AE5347">
        <w:rPr>
          <w:rFonts w:asciiTheme="majorHAnsi" w:eastAsia="Tahoma" w:hAnsiTheme="majorHAnsi" w:cstheme="majorHAnsi"/>
          <w:sz w:val="20"/>
          <w:szCs w:val="20"/>
        </w:rPr>
        <w:t>nepřesné s ohledem na účel jejich zpracování, může: (i) požádat Správce, zpracovatele či dalšího příjemce o vysvětlení; (ii) požádat, aby jakýkoli Správce, zpracovatel či další příjemce odstranil takto vzniklý stav; (iii) obrátit se s podnětem na Úřad pro ochranu osobních údajů; (iv) požadovat opravu osobních údajů v souladu s Nařízením; (v) v případě použití údajů pro marketingové a informační účely má člen, resp. jeho zá</w:t>
      </w:r>
      <w:r w:rsidR="00B625CC">
        <w:rPr>
          <w:rFonts w:asciiTheme="majorHAnsi" w:eastAsia="Tahoma" w:hAnsiTheme="majorHAnsi" w:cstheme="majorHAnsi"/>
          <w:sz w:val="20"/>
          <w:szCs w:val="20"/>
        </w:rPr>
        <w:t>konný zástupce právo vznést ke S</w:t>
      </w:r>
      <w:bookmarkStart w:id="0" w:name="_GoBack"/>
      <w:bookmarkEnd w:id="0"/>
      <w:r w:rsidRPr="00AE5347">
        <w:rPr>
          <w:rFonts w:asciiTheme="majorHAnsi" w:eastAsia="Tahoma" w:hAnsiTheme="majorHAnsi" w:cstheme="majorHAnsi"/>
          <w:sz w:val="20"/>
          <w:szCs w:val="20"/>
        </w:rPr>
        <w:t>právci námitku.</w:t>
      </w:r>
    </w:p>
    <w:p w14:paraId="1B56ACAD" w14:textId="77777777" w:rsidR="00B6589A" w:rsidRPr="00AE5347" w:rsidRDefault="00D71143" w:rsidP="00AE5347">
      <w:pPr>
        <w:spacing w:after="80" w:line="240" w:lineRule="auto"/>
        <w:ind w:left="142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V případě potřeby předání osobních údajů do státu mimo Evropskou unii (např. z důvodu účasti člena na zahraniční akci mimo EU pořádané zahraničním partnerem </w:t>
      </w:r>
      <w:r w:rsidR="00ED73A0">
        <w:rPr>
          <w:rFonts w:asciiTheme="majorHAnsi" w:eastAsia="Tahoma" w:hAnsiTheme="majorHAnsi" w:cstheme="majorHAnsi"/>
          <w:sz w:val="20"/>
          <w:szCs w:val="20"/>
        </w:rPr>
        <w:t>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>), je postupováno individuálně a člen resp. jeho zákonný zástupce je pro takový případ požádán o udělení zvláštního souhlasu.</w:t>
      </w:r>
    </w:p>
    <w:p w14:paraId="672B2936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Člen resp. zákonný zástupce má právo na přenositelnost těchto údajů a na právo na výmaz těchto údajů v souladu s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Nařízením. Dále má právo dostat odpověď na svou žádost bez zbytečného odkladu, v každém případě do jednoho měsíce od obdržení žádosti </w:t>
      </w:r>
      <w:r w:rsidR="000E0C7D" w:rsidRPr="00AE5347">
        <w:rPr>
          <w:rFonts w:asciiTheme="majorHAnsi" w:eastAsia="Tahoma" w:hAnsiTheme="majorHAnsi" w:cstheme="majorHAnsi"/>
          <w:sz w:val="20"/>
          <w:szCs w:val="20"/>
        </w:rPr>
        <w:t>S</w:t>
      </w:r>
      <w:r w:rsidRPr="00AE5347">
        <w:rPr>
          <w:rFonts w:asciiTheme="majorHAnsi" w:eastAsia="Tahoma" w:hAnsiTheme="majorHAnsi" w:cstheme="majorHAnsi"/>
          <w:sz w:val="20"/>
          <w:szCs w:val="20"/>
        </w:rPr>
        <w:t>právcem.</w:t>
      </w:r>
    </w:p>
    <w:p w14:paraId="7DD8D794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2D3363D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Doba zpracovávání osobních údajů</w:t>
      </w:r>
    </w:p>
    <w:p w14:paraId="7BD4842B" w14:textId="20FD2B3E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Osobní údaje jsou zpracovávány po dobu členství.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Z</w:t>
      </w:r>
      <w:r w:rsidR="008D4531" w:rsidRPr="00AE5347">
        <w:rPr>
          <w:rFonts w:asciiTheme="majorHAnsi" w:eastAsia="Tahoma" w:hAnsiTheme="majorHAnsi" w:cstheme="majorHAnsi"/>
          <w:sz w:val="20"/>
          <w:szCs w:val="20"/>
        </w:rPr>
        <w:t> 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důvodu uchovávání historie </w:t>
      </w:r>
      <w:r w:rsidR="00A33B80" w:rsidRPr="00AE5347">
        <w:rPr>
          <w:rFonts w:asciiTheme="majorHAnsi" w:eastAsia="Tahoma" w:hAnsiTheme="majorHAnsi" w:cstheme="majorHAnsi"/>
          <w:sz w:val="20"/>
          <w:szCs w:val="20"/>
        </w:rPr>
        <w:t>oddílu i hlavního spolku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důvodu uvedených dále, je možné Správci udělit souhlas se zpracováním vybraných údajů i po ukončení členství a uplynutí dalších zákonných důvodů. Souhlas je možné vyznačit zaškrtnutím příslušného políčka uvedeného níže. Zákonný zástupce člena tím dává Správcům souhlas se zpracováváním osobních údajů člena v rozsahu bodů a) až </w:t>
      </w:r>
      <w:r w:rsidR="00B625CC">
        <w:rPr>
          <w:rFonts w:asciiTheme="majorHAnsi" w:eastAsia="Tahoma" w:hAnsiTheme="majorHAnsi" w:cstheme="majorHAnsi"/>
          <w:sz w:val="20"/>
          <w:szCs w:val="20"/>
        </w:rPr>
        <w:t>f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), případně </w:t>
      </w:r>
      <w:r w:rsidR="00B625CC">
        <w:rPr>
          <w:rFonts w:asciiTheme="majorHAnsi" w:eastAsia="Tahoma" w:hAnsiTheme="majorHAnsi" w:cstheme="majorHAnsi"/>
          <w:sz w:val="20"/>
          <w:szCs w:val="20"/>
        </w:rPr>
        <w:t>g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) a </w:t>
      </w:r>
      <w:r w:rsidR="00B625CC">
        <w:rPr>
          <w:rFonts w:asciiTheme="majorHAnsi" w:eastAsia="Tahoma" w:hAnsiTheme="majorHAnsi" w:cstheme="majorHAnsi"/>
          <w:sz w:val="20"/>
          <w:szCs w:val="20"/>
        </w:rPr>
        <w:t>h</w:t>
      </w:r>
      <w:r w:rsidRPr="00AE5347">
        <w:rPr>
          <w:rFonts w:asciiTheme="majorHAnsi" w:eastAsia="Tahoma" w:hAnsiTheme="majorHAnsi" w:cstheme="majorHAnsi"/>
          <w:sz w:val="20"/>
          <w:szCs w:val="20"/>
        </w:rPr>
        <w:t>) výše</w:t>
      </w:r>
      <w:r w:rsidR="00ED73A0">
        <w:rPr>
          <w:rFonts w:asciiTheme="majorHAnsi" w:eastAsia="Tahoma" w:hAnsiTheme="majorHAnsi" w:cstheme="majorHAnsi"/>
          <w:sz w:val="20"/>
          <w:szCs w:val="20"/>
        </w:rPr>
        <w:t>,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 a to po dobu, po kterou budou tyto údaje relevantní ve vztahu k níže vymezeným účelům, nejdéle však po dobu 50 let po skončení jeho členství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v Asociaci TOM</w:t>
      </w:r>
      <w:r w:rsidRPr="00AE5347">
        <w:rPr>
          <w:rFonts w:asciiTheme="majorHAnsi" w:eastAsia="Tahoma" w:hAnsiTheme="majorHAnsi" w:cstheme="majorHAnsi"/>
          <w:sz w:val="20"/>
          <w:szCs w:val="20"/>
        </w:rPr>
        <w:t>. Správci budou zpracovávat tyto osobní údaje za účelem:</w:t>
      </w:r>
    </w:p>
    <w:p w14:paraId="22DF66CD" w14:textId="77777777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obnovení údajů o členství příslušného člena v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 A-TOM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, pokud se člen rozhodne do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 xml:space="preserve">A-TOM </w:t>
      </w: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znovu vstoupit, </w:t>
      </w:r>
    </w:p>
    <w:p w14:paraId="6F7796B8" w14:textId="77777777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informování bývalého člena o akcích a projektech organizovaných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hlavním nebo pobočným spolkem Asociace TOM</w:t>
      </w:r>
    </w:p>
    <w:p w14:paraId="59DDFF49" w14:textId="77777777" w:rsidR="00B6589A" w:rsidRPr="00AE5347" w:rsidRDefault="00D71143" w:rsidP="00AB5B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 xml:space="preserve">ochrany oprávněných zájmů </w:t>
      </w:r>
      <w:r w:rsidR="00E77A47" w:rsidRPr="00AE5347">
        <w:rPr>
          <w:rFonts w:asciiTheme="majorHAnsi" w:eastAsia="Tahoma" w:hAnsiTheme="majorHAnsi" w:cstheme="majorHAnsi"/>
          <w:sz w:val="20"/>
          <w:szCs w:val="20"/>
        </w:rPr>
        <w:t>Asociace TOM</w:t>
      </w:r>
      <w:r w:rsidRPr="00AE5347">
        <w:rPr>
          <w:rFonts w:asciiTheme="majorHAnsi" w:eastAsia="Tahoma" w:hAnsiTheme="majorHAnsi" w:cstheme="majorHAnsi"/>
          <w:sz w:val="20"/>
          <w:szCs w:val="20"/>
        </w:rPr>
        <w:t>.</w:t>
      </w:r>
    </w:p>
    <w:p w14:paraId="349789D5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348F82F3" w14:textId="77777777" w:rsidR="00F23F46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  <w:r w:rsidRPr="00AE5347">
        <w:rPr>
          <w:rFonts w:asciiTheme="majorHAnsi" w:eastAsia="Tahoma" w:hAnsiTheme="majorHAnsi" w:cstheme="majorHAnsi"/>
          <w:sz w:val="20"/>
          <w:szCs w:val="20"/>
        </w:rPr>
        <w:t>I v případě, že zákonný zástupce nedal níže souhlas se zpracováním osobních údajů po skončení členství, některé údaje jsou Správci zpracovávány i po skončení členství na základě právních povinností, a to po dobu, která je stanovena právními předpisy.</w:t>
      </w:r>
    </w:p>
    <w:p w14:paraId="009F8490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2AD4B74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D344B07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6A2F1F1F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2CC9D61C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5627AE96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4B619618" w14:textId="77777777" w:rsid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79C7FC3E" w14:textId="77777777" w:rsidR="00AE5347" w:rsidRPr="00AE5347" w:rsidRDefault="00AE5347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20"/>
          <w:szCs w:val="20"/>
        </w:rPr>
      </w:pPr>
    </w:p>
    <w:p w14:paraId="0824DB73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</w:p>
    <w:p w14:paraId="09038740" w14:textId="77777777" w:rsidR="00F23F46" w:rsidRPr="00AE5347" w:rsidRDefault="00F23F46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  <w:sectPr w:rsidR="00F23F46" w:rsidRPr="00AE5347" w:rsidSect="00AE5347">
          <w:type w:val="continuous"/>
          <w:pgSz w:w="11906" w:h="16838"/>
          <w:pgMar w:top="720" w:right="720" w:bottom="720" w:left="720" w:header="709" w:footer="709" w:gutter="0"/>
          <w:pgNumType w:start="1"/>
          <w:cols w:num="2" w:space="282"/>
          <w:docGrid w:linePitch="299"/>
        </w:sectPr>
      </w:pPr>
    </w:p>
    <w:p w14:paraId="676845C4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26494DCA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653A1333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7FFF7D0A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076CEFF5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793E3F46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640E6640" w14:textId="77777777" w:rsidR="00326B8D" w:rsidRDefault="00326B8D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</w:p>
    <w:p w14:paraId="17758EFA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b/>
          <w:szCs w:val="20"/>
        </w:rPr>
      </w:pPr>
      <w:r w:rsidRPr="00AE5347">
        <w:rPr>
          <w:rFonts w:asciiTheme="majorHAnsi" w:eastAsia="Tahoma" w:hAnsiTheme="majorHAnsi" w:cstheme="majorHAnsi"/>
          <w:b/>
          <w:szCs w:val="20"/>
        </w:rPr>
        <w:t>/ V / Prohlášení a souhlas</w:t>
      </w:r>
    </w:p>
    <w:p w14:paraId="13FACB9D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Vyplněním a podpisem t</w:t>
      </w:r>
      <w:r w:rsidR="00326B8D">
        <w:rPr>
          <w:rFonts w:asciiTheme="majorHAnsi" w:eastAsia="Tahoma" w:hAnsiTheme="majorHAnsi" w:cstheme="majorHAnsi"/>
          <w:szCs w:val="20"/>
        </w:rPr>
        <w:t xml:space="preserve">ohoto souhlasu </w:t>
      </w:r>
      <w:r w:rsidRPr="00AE5347">
        <w:rPr>
          <w:rFonts w:asciiTheme="majorHAnsi" w:eastAsia="Tahoma" w:hAnsiTheme="majorHAnsi" w:cstheme="majorHAnsi"/>
          <w:szCs w:val="20"/>
        </w:rPr>
        <w:t>dává zákonný zástupce Správci souhlas se zpracováváním osobních údajů člena v</w:t>
      </w:r>
      <w:r w:rsidR="008D4531" w:rsidRPr="00AE5347">
        <w:rPr>
          <w:rFonts w:asciiTheme="majorHAnsi" w:eastAsia="Tahoma" w:hAnsiTheme="majorHAnsi" w:cstheme="majorHAnsi"/>
          <w:szCs w:val="20"/>
        </w:rPr>
        <w:t> </w:t>
      </w:r>
      <w:r w:rsidRPr="00AE5347">
        <w:rPr>
          <w:rFonts w:asciiTheme="majorHAnsi" w:eastAsia="Tahoma" w:hAnsiTheme="majorHAnsi" w:cstheme="majorHAnsi"/>
          <w:szCs w:val="20"/>
        </w:rPr>
        <w:t>souladu s Nařízením.</w:t>
      </w:r>
    </w:p>
    <w:p w14:paraId="176201C1" w14:textId="77777777" w:rsidR="00B6589A" w:rsidRPr="00AE5347" w:rsidRDefault="00B6589A" w:rsidP="00AB5B3C">
      <w:pP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25EA1A0A" w14:textId="77777777" w:rsidR="00B6589A" w:rsidRPr="00AE5347" w:rsidRDefault="00D71143" w:rsidP="00AB5B3C">
      <w:pPr>
        <w:spacing w:after="0" w:line="240" w:lineRule="auto"/>
        <w:jc w:val="both"/>
        <w:rPr>
          <w:rFonts w:asciiTheme="majorHAnsi" w:eastAsia="Tahoma" w:hAnsiTheme="majorHAnsi" w:cstheme="majorHAnsi"/>
          <w:szCs w:val="20"/>
        </w:rPr>
      </w:pPr>
      <w:r w:rsidRPr="00AE5347">
        <w:rPr>
          <w:rFonts w:asciiTheme="majorHAnsi" w:eastAsia="Tahoma" w:hAnsiTheme="majorHAnsi" w:cstheme="majorHAnsi"/>
          <w:szCs w:val="20"/>
        </w:rPr>
        <w:t>Zákonný zástupce:</w:t>
      </w:r>
    </w:p>
    <w:p w14:paraId="20F5ABB4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souhlasí s výše uvedeným způsobem zpracování osobních údajů člena a jeho zákonných zástupců po dobu členství,</w:t>
      </w:r>
    </w:p>
    <w:p w14:paraId="0BC8E977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výslovně souhlasí se zpracováním osobních údajů o zdravotním stavu člena a v odůvodněných případech i</w:t>
      </w:r>
      <w:r w:rsidR="00721C57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údajů o bezúhonnosti,</w:t>
      </w:r>
    </w:p>
    <w:p w14:paraId="35B1423D" w14:textId="77777777" w:rsidR="00C240A1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ahoma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souhlasí v rámci běžné dokumentace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činnosti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pro vnitřní potřeby spolku s pořizováním a použitím fotografií a</w:t>
      </w:r>
      <w:r w:rsidR="008B47E8" w:rsidRPr="00AE5347">
        <w:rPr>
          <w:rFonts w:asciiTheme="majorHAnsi" w:eastAsia="Tahoma" w:hAnsiTheme="majorHAnsi" w:cstheme="majorHAnsi"/>
          <w:color w:val="000000"/>
          <w:szCs w:val="20"/>
        </w:rPr>
        <w:t> 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audiovizuálních materiálů zachycujících člena jednotlivě, případně ve skupině s dalšími osobami,</w:t>
      </w:r>
    </w:p>
    <w:p w14:paraId="6C46E6FD" w14:textId="77777777" w:rsidR="00BA72D6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se zavazuje poskytovat včas úplné, přesné a pravdivé údaje potřebné pro </w:t>
      </w:r>
      <w:r w:rsidR="00AB5B3C" w:rsidRPr="00AE5347">
        <w:rPr>
          <w:rFonts w:asciiTheme="majorHAnsi" w:eastAsia="Tahoma" w:hAnsiTheme="majorHAnsi" w:cstheme="majorHAnsi"/>
          <w:i/>
          <w:color w:val="000000"/>
          <w:szCs w:val="20"/>
        </w:rPr>
        <w:t>činnost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 xml:space="preserve"> člena v </w:t>
      </w:r>
      <w:r w:rsidR="00BA72D6" w:rsidRPr="00AE5347">
        <w:rPr>
          <w:rFonts w:asciiTheme="majorHAnsi" w:eastAsia="Tahoma" w:hAnsiTheme="majorHAnsi" w:cstheme="majorHAnsi"/>
          <w:color w:val="000000"/>
          <w:szCs w:val="20"/>
        </w:rPr>
        <w:t>Asociace turistických oddílů mládeže ČR</w:t>
      </w:r>
      <w:r w:rsidRPr="00AE5347">
        <w:rPr>
          <w:rFonts w:asciiTheme="majorHAnsi" w:eastAsia="Tahoma" w:hAnsiTheme="majorHAnsi" w:cstheme="majorHAnsi"/>
          <w:color w:val="000000"/>
          <w:szCs w:val="20"/>
        </w:rPr>
        <w:t>,</w:t>
      </w:r>
    </w:p>
    <w:p w14:paraId="77186707" w14:textId="77777777" w:rsidR="00B6589A" w:rsidRPr="00AE5347" w:rsidRDefault="00C240A1" w:rsidP="00AB5B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Cs w:val="20"/>
        </w:rPr>
      </w:pPr>
      <w:r w:rsidRPr="00AE5347">
        <w:rPr>
          <w:rFonts w:asciiTheme="majorHAnsi" w:eastAsia="Tahoma" w:hAnsiTheme="majorHAnsi" w:cstheme="majorHAnsi"/>
          <w:color w:val="000000"/>
          <w:szCs w:val="20"/>
        </w:rPr>
        <w:t>prohlašuje, že se seznámil se svými právy a právy člena v souvislosti se zpracováváním osobních údajů, včetně práva na odvolání souhlasu ke zpracování osobních údajů</w:t>
      </w:r>
      <w:r w:rsidR="00D71143" w:rsidRPr="00AE5347">
        <w:rPr>
          <w:rFonts w:asciiTheme="majorHAnsi" w:eastAsia="Tahoma" w:hAnsiTheme="majorHAnsi" w:cstheme="majorHAnsi"/>
          <w:szCs w:val="20"/>
        </w:rPr>
        <w:t>.</w:t>
      </w:r>
    </w:p>
    <w:p w14:paraId="7E355FC4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sz w:val="10"/>
          <w:szCs w:val="20"/>
        </w:rPr>
      </w:pPr>
    </w:p>
    <w:p w14:paraId="60A7D584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footerReference w:type="default" r:id="rId15"/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21B717C6" w14:textId="77777777" w:rsidR="00F23F46" w:rsidRDefault="00F23F46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  <w:u w:val="single"/>
        </w:rPr>
        <w:sectPr w:rsidR="00F23F46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0817D336" w14:textId="77777777" w:rsidR="00B6589A" w:rsidRPr="00AE5347" w:rsidRDefault="00D71143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Zákonný zástupce navíc (při zaškrtnutí níže uvedených možností):</w:t>
      </w:r>
    </w:p>
    <w:p w14:paraId="150E6EA6" w14:textId="77777777" w:rsidR="00AE5347" w:rsidRPr="00AE5347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výše uvedeným způsobem zpracování osobních údajů člena a jeho zákonných </w:t>
      </w:r>
      <w:r w:rsidRPr="00AE5347">
        <w:rPr>
          <w:rFonts w:asciiTheme="majorHAnsi" w:eastAsia="Tahoma" w:hAnsiTheme="majorHAnsi" w:cstheme="majorHAnsi"/>
          <w:b/>
          <w:sz w:val="20"/>
          <w:szCs w:val="20"/>
        </w:rPr>
        <w:t>zástupců i po skončení členství.</w:t>
      </w:r>
    </w:p>
    <w:p w14:paraId="5957C7CC" w14:textId="77777777" w:rsidR="00D3767E" w:rsidRPr="00D3767E" w:rsidRDefault="006E3DB1" w:rsidP="0039626D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ouhlasí s pořizováním a použitím fotografií a audiovizuálních materiálů zachycujících člena pro účel propagace </w:t>
      </w:r>
      <w:r w:rsidR="00AB5B3C" w:rsidRPr="00AE5347">
        <w:rPr>
          <w:rFonts w:asciiTheme="majorHAnsi" w:eastAsia="Tahoma" w:hAnsiTheme="majorHAnsi" w:cstheme="majorHAnsi"/>
          <w:b/>
          <w:i/>
          <w:color w:val="000000"/>
          <w:sz w:val="20"/>
          <w:szCs w:val="20"/>
        </w:rPr>
        <w:t>činnosti</w:t>
      </w:r>
      <w:r w:rsidR="00C240A1" w:rsidRPr="00AE5347">
        <w:rPr>
          <w:rFonts w:asciiTheme="majorHAnsi" w:eastAsia="Tahoma" w:hAnsiTheme="majorHAnsi" w:cstheme="majorHAnsi"/>
          <w:b/>
          <w:sz w:val="20"/>
          <w:szCs w:val="20"/>
        </w:rPr>
        <w:t xml:space="preserve"> také na veřejně dostupných</w:t>
      </w:r>
      <w:r w:rsidR="0039626D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="00C240A1" w:rsidRPr="0039626D">
        <w:rPr>
          <w:rFonts w:asciiTheme="majorHAnsi" w:eastAsia="Tahoma" w:hAnsiTheme="majorHAnsi" w:cstheme="majorHAnsi"/>
          <w:b/>
          <w:sz w:val="20"/>
          <w:szCs w:val="20"/>
        </w:rPr>
        <w:t>nástěnkách, webových stránkách organizace a obdobných místech,</w:t>
      </w:r>
      <w:r w:rsidR="0039626D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</w:p>
    <w:p w14:paraId="65B79A56" w14:textId="1798B0F5" w:rsidR="00AE5347" w:rsidRPr="0039626D" w:rsidRDefault="00D71143" w:rsidP="0039626D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9626D">
        <w:rPr>
          <w:rFonts w:asciiTheme="majorHAnsi" w:eastAsia="Tahoma" w:hAnsiTheme="majorHAnsi" w:cstheme="majorHAnsi"/>
          <w:b/>
          <w:sz w:val="20"/>
          <w:szCs w:val="20"/>
        </w:rPr>
        <w:t>sociálních sítí (např. Facebook)</w:t>
      </w:r>
      <w:r w:rsidR="006E3DB1" w:rsidRPr="0039626D">
        <w:rPr>
          <w:rFonts w:asciiTheme="majorHAnsi" w:eastAsia="Tahoma" w:hAnsiTheme="majorHAnsi" w:cstheme="majorHAnsi"/>
          <w:b/>
          <w:sz w:val="20"/>
          <w:szCs w:val="20"/>
        </w:rPr>
        <w:t>.</w:t>
      </w:r>
    </w:p>
    <w:p w14:paraId="4FA8D2BF" w14:textId="77777777" w:rsidR="00B6589A" w:rsidRPr="00D7520B" w:rsidRDefault="006E3DB1" w:rsidP="00AE53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>S</w:t>
      </w:r>
      <w:r w:rsidR="00D71143" w:rsidRPr="00AE5347">
        <w:rPr>
          <w:rFonts w:asciiTheme="majorHAnsi" w:eastAsia="Tahoma" w:hAnsiTheme="majorHAnsi" w:cstheme="majorHAnsi"/>
          <w:b/>
          <w:sz w:val="20"/>
          <w:szCs w:val="20"/>
        </w:rPr>
        <w:t>ouhlasí s použitím osobních údajů pro další marketingové a informační účely.</w:t>
      </w:r>
    </w:p>
    <w:p w14:paraId="62345DAA" w14:textId="77777777" w:rsidR="00F72255" w:rsidRDefault="00F72255" w:rsidP="00F72255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Souhlasí s užitím finančního přebytku z akcí pořádaných oddílem (v případě, že vyúčtování akce bude v kladných číslech) pro potřeby oddílu, hlavní činnost oddílu.</w:t>
      </w: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 xml:space="preserve"> </w:t>
      </w:r>
    </w:p>
    <w:p w14:paraId="4E2C5A27" w14:textId="77777777" w:rsidR="00D7520B" w:rsidRDefault="00D7520B" w:rsidP="00D7520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</w:p>
    <w:p w14:paraId="7F206950" w14:textId="15DCAED8" w:rsidR="00B6589A" w:rsidRPr="00AE5347" w:rsidRDefault="003838B6" w:rsidP="00D7520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2"/>
        <w:jc w:val="both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AE5347">
        <w:rPr>
          <w:rFonts w:asciiTheme="majorHAnsi" w:eastAsia="Tahoma" w:hAnsiTheme="majorHAnsi" w:cstheme="majorHAnsi"/>
          <w:b/>
          <w:i/>
          <w:sz w:val="20"/>
          <w:szCs w:val="20"/>
        </w:rPr>
        <w:t>(poznámka: na vyznačená místa výše proveďte křížkem svou volbu = souhlas)</w:t>
      </w:r>
    </w:p>
    <w:p w14:paraId="19752F88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3FAD257C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7083DEE9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</w:p>
    <w:p w14:paraId="0E0B7AD2" w14:textId="77777777" w:rsidR="000A5F18" w:rsidRPr="000A5F18" w:rsidRDefault="00FA3DCC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  <w:r>
        <w:rPr>
          <w:rFonts w:asciiTheme="majorHAnsi" w:eastAsia="Tahoma" w:hAnsiTheme="majorHAnsi" w:cstheme="majorHAnsi"/>
          <w:b/>
          <w:noProof/>
          <w:sz w:val="20"/>
          <w:szCs w:val="20"/>
        </w:rPr>
        <w:pict w14:anchorId="46ECC6C4">
          <v:shape id="Textové pole 2" o:spid="_x0000_s1031" type="#_x0000_t202" style="position:absolute;left:0;text-align:left;margin-left:304.4pt;margin-top:8.5pt;width:208.55pt;height:16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" filled="f" stroked="f">
            <v:textbox>
              <w:txbxContent>
                <w:p w14:paraId="0F4C0F9C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ODDÍL</w:t>
                  </w:r>
                </w:p>
                <w:p w14:paraId="73FF8B0B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2D8607C1" w14:textId="77777777" w:rsidR="00B60356" w:rsidRDefault="00B60356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09E43A2D" w14:textId="77777777" w:rsidR="00B60356" w:rsidRDefault="00B60356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139899A1" w14:textId="77777777" w:rsidR="00B60356" w:rsidRDefault="00B60356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604A81B0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  <w:p w14:paraId="255E32BA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datum </w:t>
                  </w: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přijmutí přihlášky</w:t>
                  </w:r>
                </w:p>
                <w:p w14:paraId="29CCD1BA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3196A357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  <w:p w14:paraId="7B05011E" w14:textId="77777777" w:rsidR="000A5F18" w:rsidRPr="000A5F18" w:rsidRDefault="000A5F18" w:rsidP="00B603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p</w:t>
                  </w: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odpis </w:t>
                  </w: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vedoucího oddílu</w:t>
                  </w:r>
                </w:p>
                <w:p w14:paraId="0A08C4CD" w14:textId="77777777" w:rsidR="000A5F18" w:rsidRDefault="000A5F18"/>
              </w:txbxContent>
            </v:textbox>
            <w10:wrap type="square"/>
          </v:shape>
        </w:pict>
      </w:r>
      <w:r>
        <w:rPr>
          <w:rFonts w:asciiTheme="majorHAnsi" w:eastAsia="Tahoma" w:hAnsiTheme="majorHAnsi" w:cstheme="majorHAnsi"/>
          <w:b/>
          <w:noProof/>
          <w:sz w:val="20"/>
          <w:szCs w:val="20"/>
        </w:rPr>
        <w:pict w14:anchorId="049234FC">
          <v:shape id="_x0000_s1032" type="#_x0000_t202" style="position:absolute;left:0;text-align:left;margin-left:0;margin-top:8.55pt;width:237.85pt;height:17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" filled="f" stroked="f">
            <v:textbox>
              <w:txbxContent>
                <w:p w14:paraId="0323EB4C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ZÁKONNÝ ZÁSTUPCE  </w:t>
                  </w:r>
                </w:p>
                <w:p w14:paraId="1406690D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54F8D22B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</w:t>
                  </w:r>
                  <w:r w:rsidR="00B60356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14:paraId="68A3A02C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Jméno a příjmení zákonného zástupce</w:t>
                  </w:r>
                </w:p>
                <w:p w14:paraId="6844AF0B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2DFC2AE3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</w:t>
                  </w:r>
                  <w:r w:rsidR="00B60356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14:paraId="3E0623E7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datum podpisu</w:t>
                  </w:r>
                </w:p>
                <w:p w14:paraId="0C9C1BCE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5BE35ADE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</w:t>
                  </w:r>
                  <w:r w:rsidR="00B60356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14:paraId="3C21D6DB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 p</w:t>
                  </w:r>
                  <w:r w:rsidRPr="000A5F18"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  <w:t xml:space="preserve">odpis zákonného zástupce </w:t>
                  </w:r>
                </w:p>
                <w:p w14:paraId="793C7216" w14:textId="77777777" w:rsidR="000A5F18" w:rsidRPr="000A5F18" w:rsidRDefault="000A5F18" w:rsidP="000A5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261"/>
                    </w:tabs>
                    <w:spacing w:after="0" w:line="240" w:lineRule="auto"/>
                    <w:jc w:val="both"/>
                    <w:rPr>
                      <w:rFonts w:asciiTheme="majorHAnsi" w:eastAsia="Tahoma" w:hAnsiTheme="majorHAnsi" w:cstheme="majorHAnsi"/>
                      <w:b/>
                      <w:sz w:val="20"/>
                      <w:szCs w:val="20"/>
                    </w:rPr>
                  </w:pPr>
                </w:p>
                <w:p w14:paraId="1EF1B0BA" w14:textId="77777777" w:rsidR="000A5F18" w:rsidRDefault="000A5F18"/>
              </w:txbxContent>
            </v:textbox>
            <w10:wrap type="square" anchorx="margin"/>
          </v:shape>
        </w:pict>
      </w:r>
    </w:p>
    <w:p w14:paraId="69738C99" w14:textId="77777777" w:rsidR="000A5F18" w:rsidRPr="000A5F18" w:rsidRDefault="000A5F18" w:rsidP="000A5F18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10E5C046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590DE61D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0541D894" w14:textId="77777777" w:rsid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4A1E6AC6" w14:textId="77777777" w:rsidR="00F23F46" w:rsidRPr="00AE5347" w:rsidRDefault="00FF2474" w:rsidP="00B6035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F23F46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282"/>
          <w:docGrid w:linePitch="299"/>
        </w:sectPr>
      </w:pPr>
      <w:r w:rsidRPr="00AE5347">
        <w:rPr>
          <w:rFonts w:asciiTheme="majorHAnsi" w:eastAsia="Tahoma" w:hAnsiTheme="majorHAnsi" w:cstheme="majorHAnsi"/>
          <w:b/>
          <w:sz w:val="20"/>
          <w:szCs w:val="20"/>
        </w:rPr>
        <w:tab/>
      </w:r>
    </w:p>
    <w:p w14:paraId="0BF312F0" w14:textId="77777777" w:rsidR="00AE5347" w:rsidRPr="00AE5347" w:rsidRDefault="00AE5347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AE5347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072A2EF9" w14:textId="77777777" w:rsidR="000A5F18" w:rsidRDefault="000A5F18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  <w:sectPr w:rsidR="000A5F18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7858B941" w14:textId="77777777" w:rsidR="00B6589A" w:rsidRPr="00AE5347" w:rsidRDefault="00B6589A" w:rsidP="00AB5B3C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both"/>
        <w:rPr>
          <w:rFonts w:asciiTheme="majorHAnsi" w:eastAsia="Tahoma" w:hAnsiTheme="majorHAnsi" w:cstheme="majorHAnsi"/>
          <w:b/>
          <w:sz w:val="20"/>
          <w:szCs w:val="20"/>
        </w:rPr>
      </w:pPr>
    </w:p>
    <w:p w14:paraId="7EC7F8A8" w14:textId="77777777" w:rsidR="00AB5B3C" w:rsidRPr="00AE5347" w:rsidRDefault="00AB5B3C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  <w:sectPr w:rsidR="00AB5B3C" w:rsidRPr="00AE5347" w:rsidSect="000A5F18"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299"/>
        </w:sectPr>
      </w:pPr>
    </w:p>
    <w:p w14:paraId="589B4395" w14:textId="77777777" w:rsidR="006667B1" w:rsidRPr="00AE5347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577CA363" w14:textId="77777777" w:rsidR="006667B1" w:rsidRPr="00BA72D6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p w14:paraId="6394FB42" w14:textId="77777777" w:rsidR="006667B1" w:rsidRPr="00BA72D6" w:rsidRDefault="006667B1" w:rsidP="00F23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ajorHAnsi" w:eastAsia="Tahoma" w:hAnsiTheme="majorHAnsi" w:cstheme="majorHAnsi"/>
          <w:b/>
          <w:sz w:val="20"/>
          <w:szCs w:val="20"/>
          <w:u w:val="single"/>
        </w:rPr>
      </w:pPr>
    </w:p>
    <w:sectPr w:rsidR="006667B1" w:rsidRPr="00BA72D6" w:rsidSect="000A5F18">
      <w:type w:val="continuous"/>
      <w:pgSz w:w="11906" w:h="16838"/>
      <w:pgMar w:top="1021" w:right="424" w:bottom="1021" w:left="284" w:header="709" w:footer="709" w:gutter="0"/>
      <w:pgNumType w:start="1"/>
      <w:cols w: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BE1A" w14:textId="77777777" w:rsidR="00FA3DCC" w:rsidRDefault="00FA3DCC">
      <w:pPr>
        <w:spacing w:after="0" w:line="240" w:lineRule="auto"/>
      </w:pPr>
      <w:r>
        <w:separator/>
      </w:r>
    </w:p>
  </w:endnote>
  <w:endnote w:type="continuationSeparator" w:id="0">
    <w:p w14:paraId="29AA3937" w14:textId="77777777" w:rsidR="00FA3DCC" w:rsidRDefault="00FA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04B2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8AA3" w14:textId="77777777" w:rsidR="0039626D" w:rsidRDefault="0039626D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Souhlas s GDPR</w:t>
    </w:r>
    <w:r w:rsidR="004A4D6F">
      <w:rPr>
        <w:color w:val="000000"/>
        <w:sz w:val="18"/>
      </w:rPr>
      <w:t xml:space="preserve"> Asociace TOM</w:t>
    </w:r>
  </w:p>
  <w:p w14:paraId="70C29077" w14:textId="6B694245" w:rsidR="00B6589A" w:rsidRPr="006667B1" w:rsidRDefault="0039626D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člen mladší 18 let</w:t>
    </w:r>
    <w:r w:rsidR="006667B1" w:rsidRPr="006667B1">
      <w:rPr>
        <w:color w:val="000000"/>
        <w:sz w:val="18"/>
      </w:rPr>
      <w:tab/>
    </w:r>
    <w:r w:rsidR="006667B1" w:rsidRPr="006667B1">
      <w:rPr>
        <w:color w:val="000000"/>
        <w:sz w:val="18"/>
      </w:rPr>
      <w:tab/>
      <w:t xml:space="preserve">strana </w:t>
    </w:r>
    <w:r w:rsidR="0098217D" w:rsidRPr="006667B1">
      <w:rPr>
        <w:bCs/>
        <w:color w:val="000000"/>
        <w:sz w:val="18"/>
      </w:rPr>
      <w:fldChar w:fldCharType="begin"/>
    </w:r>
    <w:r w:rsidR="006667B1" w:rsidRPr="006667B1">
      <w:rPr>
        <w:bCs/>
        <w:color w:val="000000"/>
        <w:sz w:val="18"/>
      </w:rPr>
      <w:instrText>PAGE  \* Arabic  \* MERGEFORMAT</w:instrText>
    </w:r>
    <w:r w:rsidR="0098217D" w:rsidRPr="006667B1">
      <w:rPr>
        <w:bCs/>
        <w:color w:val="000000"/>
        <w:sz w:val="18"/>
      </w:rPr>
      <w:fldChar w:fldCharType="separate"/>
    </w:r>
    <w:r w:rsidR="00B625CC">
      <w:rPr>
        <w:bCs/>
        <w:noProof/>
        <w:color w:val="000000"/>
        <w:sz w:val="18"/>
      </w:rPr>
      <w:t>1</w:t>
    </w:r>
    <w:r w:rsidR="0098217D" w:rsidRPr="006667B1">
      <w:rPr>
        <w:bCs/>
        <w:color w:val="000000"/>
        <w:sz w:val="18"/>
      </w:rPr>
      <w:fldChar w:fldCharType="end"/>
    </w:r>
    <w:r w:rsidR="006667B1" w:rsidRPr="006667B1">
      <w:rPr>
        <w:color w:val="000000"/>
        <w:sz w:val="18"/>
      </w:rPr>
      <w:t xml:space="preserve"> z </w:t>
    </w:r>
    <w:r w:rsidR="00BA72D6">
      <w:rPr>
        <w:bCs/>
        <w:color w:val="000000"/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D32E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E66A" w14:textId="77777777" w:rsidR="00F85C47" w:rsidRPr="006667B1" w:rsidRDefault="00F85C47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>
      <w:rPr>
        <w:color w:val="000000"/>
        <w:sz w:val="18"/>
      </w:rPr>
      <w:t>Přihláška do Asociace TOM</w:t>
    </w:r>
    <w:r w:rsidRPr="006667B1">
      <w:rPr>
        <w:color w:val="000000"/>
        <w:sz w:val="18"/>
      </w:rPr>
      <w:tab/>
    </w:r>
    <w:r w:rsidRPr="006667B1">
      <w:rPr>
        <w:color w:val="000000"/>
        <w:sz w:val="18"/>
      </w:rPr>
      <w:tab/>
      <w:t xml:space="preserve">strana </w:t>
    </w:r>
    <w:r>
      <w:rPr>
        <w:bCs/>
        <w:color w:val="000000"/>
        <w:sz w:val="18"/>
      </w:rPr>
      <w:t>3</w:t>
    </w:r>
    <w:r w:rsidRPr="006667B1">
      <w:rPr>
        <w:color w:val="000000"/>
        <w:sz w:val="18"/>
      </w:rPr>
      <w:t xml:space="preserve"> z </w:t>
    </w:r>
    <w:r>
      <w:rPr>
        <w:bCs/>
        <w:color w:val="00000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BB4EF" w14:textId="77777777" w:rsidR="00FA3DCC" w:rsidRDefault="00FA3DCC">
      <w:pPr>
        <w:spacing w:after="0" w:line="240" w:lineRule="auto"/>
      </w:pPr>
      <w:r>
        <w:separator/>
      </w:r>
    </w:p>
  </w:footnote>
  <w:footnote w:type="continuationSeparator" w:id="0">
    <w:p w14:paraId="669FED36" w14:textId="77777777" w:rsidR="00FA3DCC" w:rsidRDefault="00FA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4F72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842F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D14D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853"/>
    <w:multiLevelType w:val="hybridMultilevel"/>
    <w:tmpl w:val="DA601A22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5DE8F6D2">
      <w:start w:val="1"/>
      <w:numFmt w:val="bullet"/>
      <w:lvlText w:val=""/>
      <w:lvlJc w:val="left"/>
      <w:pPr>
        <w:ind w:left="2302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7F781D"/>
    <w:multiLevelType w:val="hybridMultilevel"/>
    <w:tmpl w:val="99BADD54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171216"/>
    <w:multiLevelType w:val="hybridMultilevel"/>
    <w:tmpl w:val="227C5D20"/>
    <w:lvl w:ilvl="0" w:tplc="5DE8F6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4073E"/>
    <w:multiLevelType w:val="hybridMultilevel"/>
    <w:tmpl w:val="43C44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A2590B"/>
    <w:multiLevelType w:val="multilevel"/>
    <w:tmpl w:val="69DA3C3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89A"/>
    <w:rsid w:val="00046790"/>
    <w:rsid w:val="000A5F18"/>
    <w:rsid w:val="000E0C7D"/>
    <w:rsid w:val="000E37B7"/>
    <w:rsid w:val="001004C4"/>
    <w:rsid w:val="00167791"/>
    <w:rsid w:val="00177C85"/>
    <w:rsid w:val="0022172C"/>
    <w:rsid w:val="00254CC2"/>
    <w:rsid w:val="002553AB"/>
    <w:rsid w:val="0028520B"/>
    <w:rsid w:val="002A46D3"/>
    <w:rsid w:val="002E66D2"/>
    <w:rsid w:val="00306A50"/>
    <w:rsid w:val="00317875"/>
    <w:rsid w:val="00326B8D"/>
    <w:rsid w:val="003838B6"/>
    <w:rsid w:val="0039626D"/>
    <w:rsid w:val="003C3717"/>
    <w:rsid w:val="003E00E7"/>
    <w:rsid w:val="0040298E"/>
    <w:rsid w:val="00444E2D"/>
    <w:rsid w:val="0045501B"/>
    <w:rsid w:val="004A4D6F"/>
    <w:rsid w:val="004B3FC7"/>
    <w:rsid w:val="005325F5"/>
    <w:rsid w:val="00575CB7"/>
    <w:rsid w:val="00580D25"/>
    <w:rsid w:val="005B5FCB"/>
    <w:rsid w:val="005D676C"/>
    <w:rsid w:val="005E34C0"/>
    <w:rsid w:val="005E4E9D"/>
    <w:rsid w:val="006667B1"/>
    <w:rsid w:val="00694893"/>
    <w:rsid w:val="006A312E"/>
    <w:rsid w:val="006B7097"/>
    <w:rsid w:val="006C764B"/>
    <w:rsid w:val="006E3DB1"/>
    <w:rsid w:val="006F6CC5"/>
    <w:rsid w:val="00721C57"/>
    <w:rsid w:val="007A657F"/>
    <w:rsid w:val="00816F14"/>
    <w:rsid w:val="008B47E8"/>
    <w:rsid w:val="008D4531"/>
    <w:rsid w:val="00923B54"/>
    <w:rsid w:val="00930DFA"/>
    <w:rsid w:val="0098217D"/>
    <w:rsid w:val="009C3C00"/>
    <w:rsid w:val="00A021D6"/>
    <w:rsid w:val="00A33B80"/>
    <w:rsid w:val="00A4443C"/>
    <w:rsid w:val="00A551D3"/>
    <w:rsid w:val="00AA2FEA"/>
    <w:rsid w:val="00AA3034"/>
    <w:rsid w:val="00AB5B3C"/>
    <w:rsid w:val="00AC565E"/>
    <w:rsid w:val="00AE5347"/>
    <w:rsid w:val="00AF1506"/>
    <w:rsid w:val="00B50388"/>
    <w:rsid w:val="00B60356"/>
    <w:rsid w:val="00B6138A"/>
    <w:rsid w:val="00B625CC"/>
    <w:rsid w:val="00B6589A"/>
    <w:rsid w:val="00B72907"/>
    <w:rsid w:val="00B957ED"/>
    <w:rsid w:val="00BA72D6"/>
    <w:rsid w:val="00C240A1"/>
    <w:rsid w:val="00CB40EB"/>
    <w:rsid w:val="00D3767E"/>
    <w:rsid w:val="00D71143"/>
    <w:rsid w:val="00D72A97"/>
    <w:rsid w:val="00D7520B"/>
    <w:rsid w:val="00DA3D2B"/>
    <w:rsid w:val="00E42B43"/>
    <w:rsid w:val="00E57A67"/>
    <w:rsid w:val="00E77A47"/>
    <w:rsid w:val="00ED73A0"/>
    <w:rsid w:val="00F23F46"/>
    <w:rsid w:val="00F47CE1"/>
    <w:rsid w:val="00F72255"/>
    <w:rsid w:val="00F85C47"/>
    <w:rsid w:val="00F908CA"/>
    <w:rsid w:val="00F95D4C"/>
    <w:rsid w:val="00FA3DCC"/>
    <w:rsid w:val="00FF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AAF2B"/>
  <w15:docId w15:val="{3BE22BE6-E011-4AEB-A5D0-7DD76180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8217D"/>
  </w:style>
  <w:style w:type="paragraph" w:styleId="Nadpis1">
    <w:name w:val="heading 1"/>
    <w:basedOn w:val="Normln"/>
    <w:next w:val="Normln"/>
    <w:rsid w:val="00982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82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82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821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98217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982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821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8217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82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1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17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217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6C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FC7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A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D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4BE4-C395-4D36-9313-ED262666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omanek</dc:creator>
  <cp:lastModifiedBy>omanek</cp:lastModifiedBy>
  <cp:revision>11</cp:revision>
  <cp:lastPrinted>2018-05-25T11:20:00Z</cp:lastPrinted>
  <dcterms:created xsi:type="dcterms:W3CDTF">2018-05-25T10:50:00Z</dcterms:created>
  <dcterms:modified xsi:type="dcterms:W3CDTF">2019-11-15T11:26:00Z</dcterms:modified>
</cp:coreProperties>
</file>